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AFE64">
      <w:pPr>
        <w:jc w:val="center"/>
        <w:rPr>
          <w:rFonts w:hint="eastAsia"/>
          <w:sz w:val="32"/>
          <w:szCs w:val="32"/>
          <w:lang w:val="en-US" w:eastAsia="zh-CN"/>
        </w:rPr>
      </w:pPr>
      <w:r>
        <w:rPr>
          <w:rFonts w:hint="eastAsia"/>
          <w:b/>
          <w:bCs/>
          <w:sz w:val="52"/>
          <w:szCs w:val="52"/>
          <w:lang w:val="en-US" w:eastAsia="zh-CN"/>
        </w:rPr>
        <w:t>南方医科大学深圳口腔医院（坪山）</w:t>
      </w:r>
      <w:bookmarkStart w:id="0" w:name="_GoBack"/>
      <w:r>
        <w:rPr>
          <w:rFonts w:hint="eastAsia"/>
          <w:b/>
          <w:bCs/>
          <w:sz w:val="52"/>
          <w:szCs w:val="52"/>
          <w:lang w:val="en-US" w:eastAsia="zh-CN"/>
        </w:rPr>
        <w:t>小额采购报价</w:t>
      </w:r>
      <w:bookmarkEnd w:id="0"/>
      <w:r>
        <w:rPr>
          <w:rFonts w:hint="eastAsia"/>
          <w:b/>
          <w:bCs/>
          <w:sz w:val="52"/>
          <w:szCs w:val="52"/>
          <w:lang w:val="en-US" w:eastAsia="zh-CN"/>
        </w:rPr>
        <w:t>要求：</w:t>
      </w:r>
    </w:p>
    <w:p w14:paraId="1E46A3E1">
      <w:pPr>
        <w:ind w:firstLine="560" w:firstLineChars="200"/>
        <w:rPr>
          <w:rFonts w:hint="default"/>
          <w:sz w:val="28"/>
          <w:szCs w:val="28"/>
          <w:lang w:val="en-US" w:eastAsia="zh-CN"/>
        </w:rPr>
      </w:pPr>
      <w:r>
        <w:rPr>
          <w:rFonts w:hint="eastAsia"/>
          <w:sz w:val="28"/>
          <w:szCs w:val="28"/>
          <w:lang w:val="en-US" w:eastAsia="zh-CN"/>
        </w:rPr>
        <w:t>注明：（XX项目名称）报价文件，公司名称，授权联系人及联系方式，所有文件</w:t>
      </w:r>
      <w:r>
        <w:rPr>
          <w:rFonts w:hint="eastAsia"/>
          <w:color w:val="FF0000"/>
          <w:sz w:val="28"/>
          <w:szCs w:val="28"/>
          <w:lang w:val="en-US" w:eastAsia="zh-CN"/>
        </w:rPr>
        <w:t>均需盖公章</w:t>
      </w:r>
      <w:r>
        <w:rPr>
          <w:rFonts w:hint="eastAsia"/>
          <w:sz w:val="28"/>
          <w:szCs w:val="28"/>
          <w:lang w:val="en-US" w:eastAsia="zh-CN"/>
        </w:rPr>
        <w:t>；否则报价无效！</w:t>
      </w:r>
    </w:p>
    <w:p w14:paraId="4208BEAC">
      <w:pPr>
        <w:ind w:firstLine="560" w:firstLineChars="200"/>
        <w:rPr>
          <w:rFonts w:hint="eastAsia"/>
          <w:sz w:val="28"/>
          <w:szCs w:val="28"/>
          <w:lang w:val="en-US" w:eastAsia="zh-CN"/>
        </w:rPr>
      </w:pPr>
      <w:r>
        <w:rPr>
          <w:rFonts w:hint="eastAsia"/>
          <w:sz w:val="28"/>
          <w:szCs w:val="28"/>
          <w:lang w:val="en-US" w:eastAsia="zh-CN"/>
        </w:rPr>
        <w:t>报价文件组成：项目最优报价表（分项）+价格依据（如有）+最低报价承诺书+公司资质+信用信息+法人授权书。</w:t>
      </w:r>
    </w:p>
    <w:p w14:paraId="58C62EC0">
      <w:pPr>
        <w:ind w:firstLine="560" w:firstLineChars="200"/>
        <w:rPr>
          <w:rFonts w:hint="eastAsia"/>
          <w:sz w:val="28"/>
          <w:szCs w:val="28"/>
          <w:lang w:val="en-US" w:eastAsia="zh-CN"/>
        </w:rPr>
      </w:pPr>
      <w:r>
        <w:rPr>
          <w:rFonts w:hint="eastAsia"/>
          <w:sz w:val="28"/>
          <w:szCs w:val="28"/>
          <w:lang w:val="en-US" w:eastAsia="zh-CN"/>
        </w:rPr>
        <w:t>按报价文件</w:t>
      </w:r>
    </w:p>
    <w:p w14:paraId="272CC4A3">
      <w:pPr>
        <w:ind w:firstLine="560" w:firstLineChars="200"/>
        <w:rPr>
          <w:rFonts w:hint="default"/>
          <w:sz w:val="28"/>
          <w:szCs w:val="28"/>
          <w:lang w:val="en-US" w:eastAsia="zh-CN"/>
        </w:rPr>
      </w:pPr>
      <w:r>
        <w:rPr>
          <w:rFonts w:hint="eastAsia"/>
          <w:color w:val="FF0000"/>
          <w:sz w:val="28"/>
          <w:szCs w:val="28"/>
          <w:lang w:val="en-US" w:eastAsia="zh-CN"/>
        </w:rPr>
        <w:t>务必按以上顺序排列</w:t>
      </w:r>
      <w:r>
        <w:rPr>
          <w:rFonts w:hint="eastAsia"/>
          <w:sz w:val="28"/>
          <w:szCs w:val="28"/>
          <w:lang w:val="en-US" w:eastAsia="zh-CN"/>
        </w:rPr>
        <w:t>，报价表格式自行确定，但有分项的务必分项报价。报价文件需要报价方的盖章版PDF文件。文件命名按</w:t>
      </w:r>
      <w:r>
        <w:rPr>
          <w:rFonts w:hint="eastAsia"/>
          <w:color w:val="FF0000"/>
          <w:sz w:val="28"/>
          <w:szCs w:val="28"/>
          <w:lang w:val="en-US" w:eastAsia="zh-CN"/>
        </w:rPr>
        <w:t>以下规则</w:t>
      </w:r>
      <w:r>
        <w:rPr>
          <w:rFonts w:hint="eastAsia"/>
          <w:sz w:val="28"/>
          <w:szCs w:val="28"/>
          <w:lang w:val="en-US" w:eastAsia="zh-CN"/>
        </w:rPr>
        <w:t>：项目名称-公司名称（报价）。如：手机采购一批-XX公司（20000元）</w:t>
      </w:r>
    </w:p>
    <w:p w14:paraId="19F3B555">
      <w:pPr>
        <w:ind w:firstLine="560" w:firstLineChars="200"/>
        <w:rPr>
          <w:rFonts w:hint="default"/>
          <w:sz w:val="28"/>
          <w:szCs w:val="28"/>
          <w:lang w:val="en-US" w:eastAsia="zh-CN"/>
        </w:rPr>
      </w:pPr>
    </w:p>
    <w:p w14:paraId="1041EAFD">
      <w:pPr>
        <w:ind w:firstLine="560" w:firstLineChars="200"/>
        <w:rPr>
          <w:rFonts w:hint="eastAsia"/>
          <w:sz w:val="28"/>
          <w:szCs w:val="28"/>
          <w:lang w:val="en-US" w:eastAsia="zh-CN"/>
        </w:rPr>
      </w:pPr>
    </w:p>
    <w:p w14:paraId="324D9D37">
      <w:pPr>
        <w:ind w:firstLine="560" w:firstLineChars="200"/>
        <w:rPr>
          <w:rFonts w:hint="default"/>
          <w:sz w:val="28"/>
          <w:szCs w:val="28"/>
          <w:lang w:val="en-US" w:eastAsia="zh-CN"/>
        </w:rPr>
      </w:pPr>
      <w:r>
        <w:rPr>
          <w:rFonts w:hint="eastAsia"/>
          <w:sz w:val="28"/>
          <w:szCs w:val="28"/>
          <w:lang w:val="en-US" w:eastAsia="zh-CN"/>
        </w:rPr>
        <w:t>承诺书格式参考如下格式：（服务类自行修改）</w:t>
      </w:r>
    </w:p>
    <w:p w14:paraId="57A6F4D0">
      <w:pPr>
        <w:jc w:val="center"/>
        <w:rPr>
          <w:rFonts w:hint="eastAsia"/>
          <w:sz w:val="24"/>
          <w:szCs w:val="24"/>
        </w:rPr>
      </w:pPr>
    </w:p>
    <w:p w14:paraId="4490D8A3">
      <w:pPr>
        <w:jc w:val="center"/>
        <w:rPr>
          <w:rFonts w:hint="eastAsia"/>
          <w:sz w:val="24"/>
          <w:szCs w:val="24"/>
        </w:rPr>
      </w:pPr>
      <w:r>
        <w:rPr>
          <w:rFonts w:hint="eastAsia"/>
          <w:sz w:val="24"/>
          <w:szCs w:val="24"/>
        </w:rPr>
        <w:t>承诺函</w:t>
      </w:r>
    </w:p>
    <w:p w14:paraId="1992E708">
      <w:pPr>
        <w:jc w:val="left"/>
        <w:rPr>
          <w:rFonts w:hint="eastAsia"/>
          <w:sz w:val="24"/>
          <w:szCs w:val="24"/>
        </w:rPr>
      </w:pPr>
      <w:r>
        <w:rPr>
          <w:rFonts w:hint="eastAsia"/>
          <w:sz w:val="24"/>
          <w:szCs w:val="24"/>
          <w:lang w:val="en-US" w:eastAsia="zh-CN"/>
        </w:rPr>
        <w:t>致：</w:t>
      </w:r>
      <w:r>
        <w:rPr>
          <w:rFonts w:hint="eastAsia"/>
          <w:sz w:val="24"/>
          <w:szCs w:val="24"/>
        </w:rPr>
        <w:t>南方医科大学深圳口腔医院（坪山）：</w:t>
      </w:r>
    </w:p>
    <w:p w14:paraId="0D815030">
      <w:pPr>
        <w:ind w:firstLine="480" w:firstLineChars="200"/>
        <w:jc w:val="left"/>
        <w:rPr>
          <w:rFonts w:hint="default" w:eastAsiaTheme="minorEastAsia"/>
          <w:sz w:val="24"/>
          <w:szCs w:val="24"/>
          <w:lang w:val="en-US" w:eastAsia="zh-CN"/>
        </w:rPr>
      </w:pPr>
      <w:r>
        <w:rPr>
          <w:rFonts w:hint="eastAsia"/>
          <w:sz w:val="24"/>
          <w:szCs w:val="24"/>
        </w:rPr>
        <w:t>本公司承诺向</w:t>
      </w:r>
      <w:r>
        <w:rPr>
          <w:rFonts w:hint="eastAsia"/>
          <w:sz w:val="24"/>
          <w:szCs w:val="24"/>
          <w:lang w:val="en-US" w:eastAsia="zh-CN"/>
        </w:rPr>
        <w:t>贵</w:t>
      </w:r>
      <w:r>
        <w:rPr>
          <w:rFonts w:hint="eastAsia"/>
          <w:sz w:val="24"/>
          <w:szCs w:val="24"/>
        </w:rPr>
        <w:t>院</w:t>
      </w:r>
      <w:r>
        <w:rPr>
          <w:rFonts w:hint="eastAsia"/>
          <w:sz w:val="24"/>
          <w:szCs w:val="24"/>
          <w:lang w:val="en-US" w:eastAsia="zh-CN"/>
        </w:rPr>
        <w:t>提供</w:t>
      </w:r>
      <w:r>
        <w:rPr>
          <w:rFonts w:hint="eastAsia"/>
          <w:sz w:val="24"/>
          <w:szCs w:val="24"/>
        </w:rPr>
        <w:t>的</w:t>
      </w:r>
      <w:r>
        <w:rPr>
          <w:rFonts w:hint="eastAsia"/>
          <w:sz w:val="24"/>
          <w:szCs w:val="24"/>
          <w:u w:val="single"/>
          <w:lang w:val="en-US" w:eastAsia="zh-CN"/>
        </w:rPr>
        <w:t xml:space="preserve">     </w:t>
      </w:r>
      <w:r>
        <w:rPr>
          <w:rFonts w:hint="eastAsia"/>
          <w:sz w:val="24"/>
          <w:szCs w:val="24"/>
          <w:u w:val="none"/>
          <w:lang w:val="en-US" w:eastAsia="zh-CN"/>
        </w:rPr>
        <w:t>产品</w:t>
      </w:r>
      <w:r>
        <w:rPr>
          <w:rFonts w:hint="eastAsia"/>
          <w:sz w:val="24"/>
          <w:szCs w:val="24"/>
        </w:rPr>
        <w:t>报价为本公司至今为止向深圳市其它医院提供同一品牌、规格型号供货价中的最低价，如与事实不符，本公司愿意向</w:t>
      </w:r>
      <w:r>
        <w:rPr>
          <w:rFonts w:hint="eastAsia"/>
          <w:sz w:val="24"/>
          <w:szCs w:val="24"/>
          <w:lang w:val="en-US" w:eastAsia="zh-CN"/>
        </w:rPr>
        <w:t>贵</w:t>
      </w:r>
      <w:r>
        <w:rPr>
          <w:rFonts w:hint="eastAsia"/>
          <w:sz w:val="24"/>
          <w:szCs w:val="24"/>
        </w:rPr>
        <w:t>院赔偿两倍差价。</w:t>
      </w:r>
      <w:r>
        <w:rPr>
          <w:rFonts w:hint="eastAsia"/>
          <w:sz w:val="24"/>
          <w:szCs w:val="24"/>
          <w:lang w:val="en-US" w:eastAsia="zh-CN"/>
        </w:rPr>
        <w:t>如若成交，产品保修期为   个月。</w:t>
      </w:r>
    </w:p>
    <w:p w14:paraId="4B319EBC">
      <w:pPr>
        <w:ind w:firstLine="480" w:firstLineChars="200"/>
        <w:jc w:val="left"/>
        <w:rPr>
          <w:rFonts w:hint="eastAsia"/>
          <w:sz w:val="24"/>
          <w:szCs w:val="24"/>
        </w:rPr>
      </w:pPr>
      <w:r>
        <w:rPr>
          <w:rFonts w:hint="eastAsia"/>
          <w:sz w:val="24"/>
          <w:szCs w:val="24"/>
        </w:rPr>
        <w:t>特此说明。</w:t>
      </w:r>
    </w:p>
    <w:p w14:paraId="1480F9CF">
      <w:pPr>
        <w:rPr>
          <w:sz w:val="24"/>
          <w:szCs w:val="24"/>
        </w:rPr>
      </w:pPr>
    </w:p>
    <w:p w14:paraId="3E6F7A8B">
      <w:pPr>
        <w:ind w:firstLine="720" w:firstLineChars="300"/>
        <w:jc w:val="right"/>
        <w:rPr>
          <w:rFonts w:hint="default" w:eastAsiaTheme="minorEastAsia"/>
          <w:sz w:val="24"/>
          <w:szCs w:val="24"/>
          <w:lang w:val="en-US" w:eastAsia="zh-CN"/>
        </w:rPr>
      </w:pPr>
      <w:r>
        <w:rPr>
          <w:rFonts w:hint="eastAsia"/>
          <w:sz w:val="24"/>
          <w:szCs w:val="24"/>
          <w:lang w:val="en-US" w:eastAsia="zh-CN"/>
        </w:rPr>
        <w:t>XX公司（盖章）</w:t>
      </w:r>
    </w:p>
    <w:p w14:paraId="713FDDA1">
      <w:pPr>
        <w:ind w:firstLine="480" w:firstLineChars="200"/>
        <w:jc w:val="right"/>
        <w:rPr>
          <w:rFonts w:hint="eastAsia"/>
          <w:sz w:val="24"/>
          <w:szCs w:val="24"/>
        </w:rPr>
      </w:pPr>
      <w:r>
        <w:rPr>
          <w:rFonts w:hint="eastAsia"/>
          <w:sz w:val="24"/>
          <w:szCs w:val="24"/>
        </w:rPr>
        <w:t>202</w:t>
      </w:r>
      <w:r>
        <w:rPr>
          <w:rFonts w:hint="eastAsia"/>
          <w:sz w:val="24"/>
          <w:szCs w:val="24"/>
          <w:lang w:val="en-US" w:eastAsia="zh-CN"/>
        </w:rPr>
        <w:t>X</w:t>
      </w:r>
      <w:r>
        <w:rPr>
          <w:rFonts w:hint="eastAsia"/>
          <w:sz w:val="24"/>
          <w:szCs w:val="24"/>
        </w:rPr>
        <w:t>年</w:t>
      </w:r>
      <w:r>
        <w:rPr>
          <w:rFonts w:hint="eastAsia"/>
          <w:sz w:val="24"/>
          <w:szCs w:val="24"/>
          <w:lang w:val="en-US" w:eastAsia="zh-CN"/>
        </w:rPr>
        <w:t>X</w:t>
      </w:r>
      <w:r>
        <w:rPr>
          <w:rFonts w:hint="eastAsia"/>
          <w:sz w:val="24"/>
          <w:szCs w:val="24"/>
        </w:rPr>
        <w:t>月</w:t>
      </w:r>
      <w:r>
        <w:rPr>
          <w:rFonts w:hint="eastAsia"/>
          <w:sz w:val="24"/>
          <w:szCs w:val="24"/>
          <w:lang w:val="en-US" w:eastAsia="zh-CN"/>
        </w:rPr>
        <w:t>X</w:t>
      </w:r>
      <w:r>
        <w:rPr>
          <w:rFonts w:hint="eastAsia"/>
          <w:sz w:val="24"/>
          <w:szCs w:val="24"/>
        </w:rPr>
        <w:t>日</w:t>
      </w:r>
    </w:p>
    <w:p w14:paraId="0BC2D8EE">
      <w:pPr>
        <w:ind w:firstLine="480" w:firstLineChars="200"/>
        <w:rPr>
          <w:rFonts w:hint="default"/>
          <w:sz w:val="24"/>
          <w:szCs w:val="24"/>
          <w:lang w:val="en-US" w:eastAsia="zh-CN"/>
        </w:rPr>
      </w:pPr>
    </w:p>
    <w:p w14:paraId="670AE831">
      <w:pPr>
        <w:ind w:firstLine="480" w:firstLineChars="200"/>
        <w:rPr>
          <w:rFonts w:hint="default"/>
          <w:sz w:val="24"/>
          <w:szCs w:val="24"/>
          <w:lang w:val="en-US" w:eastAsia="zh-CN"/>
        </w:rPr>
      </w:pPr>
    </w:p>
    <w:p w14:paraId="490C342F">
      <w:pPr>
        <w:ind w:firstLine="480" w:firstLineChars="200"/>
        <w:rPr>
          <w:rFonts w:hint="default"/>
          <w:sz w:val="24"/>
          <w:szCs w:val="24"/>
          <w:lang w:val="en-US" w:eastAsia="zh-CN"/>
        </w:rPr>
      </w:pPr>
    </w:p>
    <w:p w14:paraId="22D7A3D2">
      <w:pPr>
        <w:ind w:firstLine="480" w:firstLineChars="200"/>
        <w:rPr>
          <w:rFonts w:hint="default"/>
          <w:sz w:val="24"/>
          <w:szCs w:val="24"/>
          <w:lang w:val="en-US" w:eastAsia="zh-CN"/>
        </w:rPr>
      </w:pPr>
    </w:p>
    <w:p w14:paraId="6028B4C2">
      <w:pPr>
        <w:ind w:firstLine="482" w:firstLineChars="200"/>
        <w:jc w:val="center"/>
        <w:rPr>
          <w:rFonts w:hint="eastAsia"/>
          <w:b/>
          <w:bCs/>
          <w:sz w:val="24"/>
          <w:szCs w:val="24"/>
          <w:lang w:val="en-US" w:eastAsia="zh-CN"/>
        </w:rPr>
      </w:pPr>
      <w:r>
        <w:rPr>
          <w:rFonts w:hint="eastAsia"/>
          <w:b/>
          <w:bCs/>
          <w:sz w:val="24"/>
          <w:szCs w:val="24"/>
          <w:lang w:val="en-US" w:eastAsia="zh-CN"/>
        </w:rPr>
        <w:t>法人授权书</w:t>
      </w:r>
    </w:p>
    <w:p w14:paraId="7187013A">
      <w:pPr>
        <w:ind w:firstLine="480" w:firstLineChars="200"/>
        <w:rPr>
          <w:rFonts w:hint="eastAsia"/>
          <w:sz w:val="24"/>
          <w:szCs w:val="24"/>
          <w:lang w:val="en-US" w:eastAsia="zh-CN"/>
        </w:rPr>
      </w:pPr>
    </w:p>
    <w:p w14:paraId="0D7B55EB">
      <w:pPr>
        <w:ind w:firstLine="480" w:firstLineChars="200"/>
        <w:rPr>
          <w:rFonts w:hint="eastAsia"/>
          <w:sz w:val="24"/>
          <w:szCs w:val="24"/>
          <w:lang w:val="en-US" w:eastAsia="zh-CN"/>
        </w:rPr>
      </w:pPr>
      <w:r>
        <w:rPr>
          <w:rFonts w:hint="eastAsia"/>
          <w:sz w:val="24"/>
          <w:szCs w:val="24"/>
          <w:lang w:val="en-US" w:eastAsia="zh-CN"/>
        </w:rPr>
        <w:t>项目名称：</w:t>
      </w:r>
    </w:p>
    <w:p w14:paraId="01B54EB9">
      <w:pPr>
        <w:ind w:firstLine="480" w:firstLineChars="200"/>
        <w:rPr>
          <w:rFonts w:hint="eastAsia"/>
          <w:sz w:val="24"/>
          <w:szCs w:val="24"/>
          <w:lang w:val="en-US" w:eastAsia="zh-CN"/>
        </w:rPr>
      </w:pPr>
    </w:p>
    <w:p w14:paraId="348B8674">
      <w:pPr>
        <w:ind w:firstLine="480" w:firstLineChars="200"/>
        <w:rPr>
          <w:rFonts w:hint="eastAsia"/>
          <w:sz w:val="24"/>
          <w:szCs w:val="24"/>
          <w:lang w:val="en-US" w:eastAsia="zh-CN"/>
        </w:rPr>
      </w:pPr>
      <w:r>
        <w:rPr>
          <w:rFonts w:hint="eastAsia"/>
          <w:sz w:val="24"/>
          <w:szCs w:val="24"/>
          <w:lang w:val="en-US" w:eastAsia="zh-CN"/>
        </w:rPr>
        <w:t>公司名称：</w:t>
      </w:r>
    </w:p>
    <w:p w14:paraId="2FBA5FDE">
      <w:pPr>
        <w:ind w:firstLine="480" w:firstLineChars="200"/>
        <w:rPr>
          <w:rFonts w:hint="eastAsia"/>
          <w:sz w:val="24"/>
          <w:szCs w:val="24"/>
          <w:lang w:val="en-US" w:eastAsia="zh-CN"/>
        </w:rPr>
      </w:pPr>
    </w:p>
    <w:p w14:paraId="59C2941B">
      <w:pPr>
        <w:ind w:firstLine="480" w:firstLineChars="200"/>
        <w:rPr>
          <w:rFonts w:hint="default"/>
          <w:sz w:val="24"/>
          <w:szCs w:val="24"/>
          <w:lang w:val="en-US" w:eastAsia="zh-CN"/>
        </w:rPr>
      </w:pPr>
      <w:r>
        <w:rPr>
          <w:rFonts w:hint="eastAsia"/>
          <w:sz w:val="24"/>
          <w:szCs w:val="24"/>
          <w:lang w:val="en-US" w:eastAsia="zh-CN"/>
        </w:rPr>
        <w:t>法人姓名及身份证号：</w:t>
      </w:r>
    </w:p>
    <w:p w14:paraId="00B709F1">
      <w:pPr>
        <w:ind w:firstLine="480" w:firstLineChars="200"/>
        <w:rPr>
          <w:rFonts w:hint="eastAsia"/>
          <w:sz w:val="24"/>
          <w:szCs w:val="24"/>
          <w:lang w:val="en-US" w:eastAsia="zh-CN"/>
        </w:rPr>
      </w:pPr>
    </w:p>
    <w:p w14:paraId="4BB3EFD6">
      <w:pPr>
        <w:ind w:firstLine="480" w:firstLineChars="200"/>
        <w:rPr>
          <w:rFonts w:hint="eastAsia"/>
          <w:sz w:val="24"/>
          <w:szCs w:val="24"/>
          <w:lang w:val="en-US" w:eastAsia="zh-CN"/>
        </w:rPr>
      </w:pPr>
      <w:r>
        <w:rPr>
          <w:rFonts w:hint="eastAsia"/>
          <w:sz w:val="24"/>
          <w:szCs w:val="24"/>
          <w:lang w:val="en-US" w:eastAsia="zh-CN"/>
        </w:rPr>
        <w:t>授权人姓名及身份证号：</w:t>
      </w:r>
    </w:p>
    <w:p w14:paraId="05D3347D">
      <w:pPr>
        <w:ind w:firstLine="480" w:firstLineChars="200"/>
        <w:rPr>
          <w:rFonts w:hint="eastAsia"/>
          <w:sz w:val="24"/>
          <w:szCs w:val="24"/>
          <w:lang w:val="en-US" w:eastAsia="zh-CN"/>
        </w:rPr>
      </w:pPr>
    </w:p>
    <w:p w14:paraId="35F086BD">
      <w:pPr>
        <w:ind w:firstLine="480" w:firstLineChars="200"/>
        <w:rPr>
          <w:rFonts w:hint="eastAsia"/>
          <w:sz w:val="24"/>
          <w:szCs w:val="24"/>
          <w:lang w:val="en-US" w:eastAsia="zh-CN"/>
        </w:rPr>
      </w:pPr>
      <w:r>
        <w:rPr>
          <w:rFonts w:hint="eastAsia"/>
          <w:sz w:val="24"/>
          <w:szCs w:val="24"/>
          <w:lang w:val="en-US" w:eastAsia="zh-CN"/>
        </w:rPr>
        <w:t>联系方式：</w:t>
      </w:r>
    </w:p>
    <w:p w14:paraId="386759F5">
      <w:pPr>
        <w:ind w:firstLine="480" w:firstLineChars="200"/>
        <w:rPr>
          <w:rFonts w:hint="eastAsia"/>
          <w:sz w:val="24"/>
          <w:szCs w:val="24"/>
          <w:lang w:val="en-US" w:eastAsia="zh-CN"/>
        </w:rPr>
      </w:pPr>
    </w:p>
    <w:p w14:paraId="18F1BF6A">
      <w:pPr>
        <w:ind w:firstLine="480" w:firstLineChars="200"/>
        <w:rPr>
          <w:rFonts w:hint="eastAsia"/>
          <w:sz w:val="24"/>
          <w:szCs w:val="24"/>
          <w:lang w:val="en-US" w:eastAsia="zh-CN"/>
        </w:rPr>
      </w:pPr>
    </w:p>
    <w:p w14:paraId="56FA6D1E">
      <w:pPr>
        <w:ind w:firstLine="480" w:firstLineChars="200"/>
        <w:rPr>
          <w:rFonts w:hint="default"/>
          <w:sz w:val="24"/>
          <w:szCs w:val="24"/>
          <w:lang w:val="en-US" w:eastAsia="zh-CN"/>
        </w:rPr>
      </w:pPr>
      <w:r>
        <w:rPr>
          <w:rFonts w:hint="eastAsia"/>
          <w:sz w:val="24"/>
          <w:szCs w:val="24"/>
          <w:lang w:val="en-US" w:eastAsia="zh-CN"/>
        </w:rPr>
        <w:t>法人及授权人身份证扫描件正反面：</w:t>
      </w:r>
    </w:p>
    <w:p w14:paraId="3F5ECB9E">
      <w:pPr>
        <w:ind w:firstLine="480" w:firstLineChars="200"/>
        <w:rPr>
          <w:rFonts w:hint="eastAsia"/>
          <w:color w:val="FF0000"/>
          <w:sz w:val="24"/>
          <w:szCs w:val="24"/>
          <w:lang w:val="en-US" w:eastAsia="zh-CN"/>
        </w:rPr>
      </w:pPr>
    </w:p>
    <w:p w14:paraId="05D6860D">
      <w:pPr>
        <w:ind w:firstLine="480" w:firstLineChars="200"/>
        <w:rPr>
          <w:rFonts w:hint="eastAsia"/>
          <w:color w:val="FF0000"/>
          <w:sz w:val="24"/>
          <w:szCs w:val="24"/>
          <w:lang w:val="en-US" w:eastAsia="zh-CN"/>
        </w:rPr>
      </w:pPr>
      <w:r>
        <w:rPr>
          <w:rFonts w:hint="eastAsia"/>
          <w:color w:val="FF0000"/>
          <w:sz w:val="24"/>
          <w:szCs w:val="24"/>
          <w:lang w:val="en-US" w:eastAsia="zh-CN"/>
        </w:rPr>
        <w:t>本公司承诺提供信息真实有效，授权人为本司人员；若提供虚假信息，愿意</w:t>
      </w:r>
    </w:p>
    <w:p w14:paraId="3548AA5E">
      <w:pPr>
        <w:rPr>
          <w:rFonts w:hint="eastAsia"/>
          <w:color w:val="FF0000"/>
          <w:sz w:val="24"/>
          <w:szCs w:val="24"/>
          <w:lang w:val="en-US" w:eastAsia="zh-CN"/>
        </w:rPr>
      </w:pPr>
    </w:p>
    <w:p w14:paraId="2ED0C175">
      <w:pPr>
        <w:rPr>
          <w:rFonts w:hint="default"/>
          <w:color w:val="FF0000"/>
          <w:sz w:val="24"/>
          <w:szCs w:val="24"/>
          <w:lang w:val="en-US" w:eastAsia="zh-CN"/>
        </w:rPr>
      </w:pPr>
      <w:r>
        <w:rPr>
          <w:rFonts w:hint="eastAsia"/>
          <w:color w:val="FF0000"/>
          <w:sz w:val="24"/>
          <w:szCs w:val="24"/>
          <w:lang w:val="en-US" w:eastAsia="zh-CN"/>
        </w:rPr>
        <w:t>承担所有法律后果；</w:t>
      </w:r>
    </w:p>
    <w:p w14:paraId="07C39947">
      <w:pPr>
        <w:ind w:firstLine="480" w:firstLineChars="200"/>
        <w:rPr>
          <w:rFonts w:hint="eastAsia"/>
          <w:sz w:val="24"/>
          <w:szCs w:val="24"/>
          <w:lang w:val="en-US" w:eastAsia="zh-CN"/>
        </w:rPr>
      </w:pPr>
    </w:p>
    <w:p w14:paraId="7FA0EE69">
      <w:pPr>
        <w:ind w:firstLine="480" w:firstLineChars="200"/>
        <w:rPr>
          <w:rFonts w:hint="default"/>
          <w:sz w:val="24"/>
          <w:szCs w:val="24"/>
          <w:lang w:val="en-US" w:eastAsia="zh-CN"/>
        </w:rPr>
      </w:pPr>
    </w:p>
    <w:p w14:paraId="0AA1741D"/>
    <w:p w14:paraId="5AABF856"/>
    <w:p w14:paraId="03459235">
      <w:pPr>
        <w:jc w:val="center"/>
        <w:rPr>
          <w:b/>
          <w:bCs/>
        </w:rPr>
      </w:pPr>
    </w:p>
    <w:p w14:paraId="6EB89A3D">
      <w:pPr>
        <w:jc w:val="center"/>
        <w:rPr>
          <w:rFonts w:hint="default" w:eastAsiaTheme="minorEastAsia"/>
          <w:b/>
          <w:bCs/>
          <w:lang w:val="en-US" w:eastAsia="zh-CN"/>
        </w:rPr>
      </w:pPr>
      <w:r>
        <w:rPr>
          <w:rFonts w:hint="eastAsia"/>
          <w:b/>
          <w:bCs/>
          <w:sz w:val="28"/>
          <w:szCs w:val="28"/>
          <w:lang w:val="en-US" w:eastAsia="zh-CN"/>
        </w:rPr>
        <w:t>中小微企业说明函</w:t>
      </w:r>
    </w:p>
    <w:p w14:paraId="24EE7AEF"/>
    <w:p w14:paraId="6E970535">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baseline"/>
        <w:rPr>
          <w:rFonts w:hint="eastAsia" w:ascii="宋体" w:hAnsi="宋体"/>
          <w:sz w:val="24"/>
        </w:rPr>
      </w:pPr>
      <w:r>
        <w:rPr>
          <w:rFonts w:hint="eastAsia" w:ascii="宋体" w:hAnsi="宋体"/>
          <w:sz w:val="24"/>
        </w:rPr>
        <w:t>本公司郑重声明，根据《政府采购促进中小企业发展管理办法》（财库﹝2020﹞46 号）的规定，本公司参加</w:t>
      </w:r>
      <w:r>
        <w:rPr>
          <w:rFonts w:hint="eastAsia" w:ascii="宋体" w:hAnsi="宋体"/>
          <w:sz w:val="24"/>
          <w:u w:val="single"/>
          <w:lang w:val="en-US" w:eastAsia="zh-CN"/>
        </w:rPr>
        <w:t>南方医科大学深圳口腔医院（坪山）</w:t>
      </w:r>
      <w:r>
        <w:rPr>
          <w:rFonts w:hint="eastAsia" w:ascii="宋体" w:hAnsi="宋体"/>
          <w:sz w:val="24"/>
        </w:rPr>
        <w:t>的</w:t>
      </w:r>
      <w:r>
        <w:rPr>
          <w:rFonts w:hint="eastAsia" w:ascii="宋体" w:hAnsi="宋体"/>
          <w:sz w:val="24"/>
          <w:u w:val="single"/>
        </w:rPr>
        <w:t>（项目名称）</w:t>
      </w:r>
      <w:r>
        <w:rPr>
          <w:rFonts w:hint="eastAsia" w:ascii="宋体" w:hAnsi="宋体"/>
          <w:sz w:val="24"/>
        </w:rPr>
        <w:t>采购活动</w:t>
      </w:r>
      <w:r>
        <w:rPr>
          <w:rFonts w:hint="eastAsia" w:ascii="宋体" w:hAnsi="宋体"/>
          <w:sz w:val="24"/>
          <w:lang w:eastAsia="zh-CN"/>
        </w:rPr>
        <w:t>，</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（所属行业）</w:t>
      </w:r>
      <w:r>
        <w:rPr>
          <w:rFonts w:hint="eastAsia" w:ascii="宋体" w:hAnsi="宋体"/>
          <w:sz w:val="24"/>
        </w:rPr>
        <w:t>；</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ab/>
      </w:r>
      <w:r>
        <w:rPr>
          <w:rFonts w:hint="eastAsia" w:ascii="宋体" w:hAnsi="宋体"/>
          <w:sz w:val="24"/>
        </w:rPr>
        <w:t>万元，资产总额为</w:t>
      </w:r>
      <w:r>
        <w:rPr>
          <w:rFonts w:hint="eastAsia" w:ascii="宋体" w:hAnsi="宋体"/>
          <w:sz w:val="24"/>
          <w:u w:val="single"/>
        </w:rPr>
        <w:tab/>
      </w:r>
      <w:r>
        <w:rPr>
          <w:rFonts w:hint="eastAsia" w:ascii="宋体" w:hAnsi="宋体"/>
          <w:sz w:val="24"/>
        </w:rPr>
        <w:t>万元，属于</w:t>
      </w:r>
      <w:r>
        <w:rPr>
          <w:rFonts w:hint="eastAsia" w:ascii="宋体" w:hAnsi="宋体"/>
          <w:sz w:val="24"/>
          <w:u w:val="single"/>
        </w:rPr>
        <w:t>（中型企业、小型企业、微型企业）</w:t>
      </w:r>
    </w:p>
    <w:p w14:paraId="1B5EAF4A">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baseline"/>
        <w:rPr>
          <w:rFonts w:hint="eastAsia" w:ascii="宋体" w:hAnsi="宋体"/>
          <w:sz w:val="24"/>
        </w:rPr>
      </w:pPr>
      <w:r>
        <w:rPr>
          <w:rFonts w:hint="eastAsia" w:ascii="宋体" w:hAnsi="宋体"/>
          <w:sz w:val="24"/>
        </w:rPr>
        <w:t>本企业对上述声明内容的真实性负责。如有虚假，将依法承担相应责任。</w:t>
      </w:r>
    </w:p>
    <w:p w14:paraId="6EA9241A">
      <w:pPr>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baseline"/>
        <w:rPr>
          <w:rFonts w:hint="eastAsia" w:ascii="宋体" w:hAnsi="宋体"/>
          <w:sz w:val="24"/>
        </w:rPr>
      </w:pPr>
    </w:p>
    <w:p w14:paraId="3EA08A86">
      <w:pPr>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baseline"/>
        <w:rPr>
          <w:rFonts w:hint="eastAsia" w:ascii="宋体" w:hAnsi="宋体"/>
          <w:sz w:val="24"/>
        </w:rPr>
      </w:pPr>
      <w:r>
        <w:rPr>
          <w:rFonts w:hint="eastAsia" w:ascii="宋体" w:hAnsi="宋体"/>
          <w:sz w:val="24"/>
        </w:rPr>
        <w:t>企业名称（盖章）日期：</w:t>
      </w:r>
    </w:p>
    <w:p w14:paraId="7987191C"/>
    <w:p w14:paraId="66D18C95">
      <w:pPr>
        <w:pStyle w:val="2"/>
        <w:rPr>
          <w:rFonts w:hint="eastAsia"/>
          <w:lang w:val="en-US" w:eastAsia="zh-CN"/>
        </w:rPr>
      </w:pPr>
      <w:r>
        <w:rPr>
          <w:rFonts w:hint="eastAsia"/>
          <w:lang w:val="en-US" w:eastAsia="zh-CN"/>
        </w:rPr>
        <w:t>备注：不属于中小微企业不用提供此函！</w:t>
      </w:r>
    </w:p>
    <w:p w14:paraId="6FB69BCD">
      <w:pPr>
        <w:rPr>
          <w:rFonts w:hint="eastAsia"/>
          <w:lang w:val="en-US" w:eastAsia="zh-CN"/>
        </w:rPr>
      </w:pPr>
    </w:p>
    <w:p w14:paraId="2854D687">
      <w:pPr>
        <w:pStyle w:val="2"/>
        <w:rPr>
          <w:rFonts w:hint="eastAsia"/>
          <w:lang w:val="en-US" w:eastAsia="zh-CN"/>
        </w:rPr>
      </w:pPr>
    </w:p>
    <w:p w14:paraId="1024DE76">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承诺函</w:t>
      </w:r>
    </w:p>
    <w:p w14:paraId="43688DC0">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致南方医科大学深圳口腔医院（坪山）：</w:t>
      </w:r>
    </w:p>
    <w:p w14:paraId="1B0EA4F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司郑重承诺在此次招采项目中不存在不同投标供应商的法定代表人、主要经营负责人、项目投标授权代表人、项目负责人、主要技术人员为同一人、属同一单位或者在同一单位缴纳社会保险。不存在串标、围标等有关违规、违法行为。</w:t>
      </w:r>
    </w:p>
    <w:p w14:paraId="40BC43D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如发现存在围标、串标等违规、违法行为将按规定纳入贵院黑名单并按有关规定处罚，贵院不再合作所有项目，我司已知晓相关后果。</w:t>
      </w:r>
    </w:p>
    <w:p w14:paraId="6E187344">
      <w:pPr>
        <w:keepNext w:val="0"/>
        <w:keepLines w:val="0"/>
        <w:pageBreakBefore w:val="0"/>
        <w:widowControl w:val="0"/>
        <w:kinsoku/>
        <w:wordWrap/>
        <w:overflowPunct/>
        <w:topLinePunct w:val="0"/>
        <w:autoSpaceDE/>
        <w:autoSpaceDN/>
        <w:bidi w:val="0"/>
        <w:adjustRightInd/>
        <w:snapToGrid/>
        <w:spacing w:before="781" w:beforeLines="250" w:after="313" w:afterLines="100" w:line="560" w:lineRule="exact"/>
        <w:ind w:left="0" w:leftChars="0" w:right="1680" w:rightChars="800" w:firstLine="640" w:firstLineChars="20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公司（章）：</w:t>
      </w:r>
    </w:p>
    <w:p w14:paraId="5CD87307">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法定代表人或委托代理人（签字）：</w:t>
      </w:r>
    </w:p>
    <w:p w14:paraId="1C7200F9">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14:paraId="0007471A">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w:t>
      </w:r>
    </w:p>
    <w:p w14:paraId="61D3685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color w:val="FF0000"/>
        </w:rPr>
      </w:pPr>
      <w:r>
        <w:rPr>
          <w:rFonts w:hint="eastAsia" w:ascii="仿宋_GB2312" w:hAnsi="仿宋_GB2312" w:eastAsia="仿宋_GB2312" w:cs="仿宋_GB2312"/>
          <w:color w:val="FF0000"/>
          <w:sz w:val="32"/>
          <w:szCs w:val="32"/>
          <w:lang w:val="en-US" w:eastAsia="zh-CN"/>
        </w:rPr>
        <w:t>附：</w:t>
      </w:r>
      <w:r>
        <w:rPr>
          <w:rFonts w:ascii="仿宋_GB2312" w:hAnsi="宋体" w:eastAsia="仿宋_GB2312" w:cs="仿宋_GB2312"/>
          <w:color w:val="FF0000"/>
          <w:kern w:val="0"/>
          <w:sz w:val="31"/>
          <w:szCs w:val="31"/>
          <w:lang w:val="en-US" w:eastAsia="zh-CN" w:bidi="ar"/>
        </w:rPr>
        <w:t xml:space="preserve">提供本次采购项目的投标报名人、投标授权代表等相 </w:t>
      </w:r>
    </w:p>
    <w:p w14:paraId="19833A7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仿宋_GB2312" w:hAnsi="仿宋_GB2312" w:eastAsia="仿宋_GB2312" w:cs="仿宋_GB2312"/>
          <w:color w:val="FF0000"/>
          <w:sz w:val="32"/>
          <w:szCs w:val="32"/>
          <w:lang w:val="en-US" w:eastAsia="zh-CN"/>
        </w:rPr>
      </w:pPr>
      <w:r>
        <w:rPr>
          <w:rFonts w:hint="eastAsia" w:ascii="仿宋_GB2312" w:hAnsi="宋体" w:eastAsia="仿宋_GB2312" w:cs="仿宋_GB2312"/>
          <w:color w:val="FF0000"/>
          <w:kern w:val="0"/>
          <w:sz w:val="31"/>
          <w:szCs w:val="31"/>
          <w:lang w:val="en-US" w:eastAsia="zh-CN" w:bidi="ar"/>
        </w:rPr>
        <w:t>关人员近三个月社保缴纳明细。</w:t>
      </w:r>
    </w:p>
    <w:p w14:paraId="583E791B">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YzI1OTMwNjViMGIwNTc4NWM3OTJkMTBiMjAxMTgifQ=="/>
  </w:docVars>
  <w:rsids>
    <w:rsidRoot w:val="00000000"/>
    <w:rsid w:val="00367840"/>
    <w:rsid w:val="04AF3E2E"/>
    <w:rsid w:val="125E4EE8"/>
    <w:rsid w:val="15BD4B0A"/>
    <w:rsid w:val="275578CB"/>
    <w:rsid w:val="33172A9A"/>
    <w:rsid w:val="3C890938"/>
    <w:rsid w:val="43B07DB7"/>
    <w:rsid w:val="44173772"/>
    <w:rsid w:val="473E2367"/>
    <w:rsid w:val="4EDA60B6"/>
    <w:rsid w:val="59711708"/>
    <w:rsid w:val="6E8C311D"/>
    <w:rsid w:val="7C8E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924</Words>
  <Characters>941</Characters>
  <Lines>0</Lines>
  <Paragraphs>0</Paragraphs>
  <TotalTime>1</TotalTime>
  <ScaleCrop>false</ScaleCrop>
  <LinksUpToDate>false</LinksUpToDate>
  <CharactersWithSpaces>955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2022-06-05T03:57:00Z</dcterms:created>
  <dc:creator>01011</dc:creator>
  <cp:lastModifiedBy>文档存本地丢失不负责</cp:lastModifiedBy>
  <dcterms:modified xsi:type="dcterms:W3CDTF">2025-02-26T08:43:48Z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7277D7DC9F9B4C70AD8A12D3CE47BAFD_13</vt:lpwstr>
  </property>
</Properties>
</file>